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9F4" w:rsidRDefault="007249F4" w:rsidP="007249F4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>УТВЕРЖДЕНО</w:t>
      </w:r>
    </w:p>
    <w:p w:rsidR="007249F4" w:rsidRDefault="007249F4" w:rsidP="007249F4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>Протоколом заседания Экспертно-проверочной комиссии (ЭПК)</w:t>
      </w:r>
    </w:p>
    <w:p w:rsidR="007249F4" w:rsidRDefault="007249F4" w:rsidP="007249F4">
      <w:pPr>
        <w:pStyle w:val="ConsPlusTitle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>Департамента по культуре и туризму Томской области</w:t>
      </w:r>
    </w:p>
    <w:p w:rsidR="007249F4" w:rsidRDefault="007249F4" w:rsidP="007249F4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от 27.09.2018 №9</w:t>
      </w:r>
    </w:p>
    <w:p w:rsidR="007249F4" w:rsidRDefault="007249F4" w:rsidP="007249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249F4" w:rsidRDefault="007249F4" w:rsidP="007249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249F4" w:rsidRDefault="007249F4" w:rsidP="007249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249F4" w:rsidRDefault="007249F4" w:rsidP="007249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249F4" w:rsidRDefault="007249F4" w:rsidP="007249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249F4" w:rsidRDefault="007249F4" w:rsidP="007249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249F4" w:rsidRDefault="007249F4" w:rsidP="007249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249F4" w:rsidRDefault="007249F4" w:rsidP="007249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249F4" w:rsidRDefault="007249F4" w:rsidP="007249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249F4" w:rsidRDefault="007249F4" w:rsidP="007249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249F4" w:rsidRDefault="007249F4" w:rsidP="007249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249F4" w:rsidRDefault="007249F4" w:rsidP="007249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249F4" w:rsidRDefault="007249F4" w:rsidP="007249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249F4" w:rsidRDefault="007249F4" w:rsidP="007249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249F4" w:rsidRDefault="007249F4" w:rsidP="007249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249F4" w:rsidRDefault="007249F4" w:rsidP="007249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249F4" w:rsidRDefault="007249F4" w:rsidP="007249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Примерное положение об экспертной комиссии организации, не являющейся источником комплектования государственного или муниципального архива</w:t>
      </w:r>
    </w:p>
    <w:p w:rsidR="007249F4" w:rsidRDefault="007249F4" w:rsidP="007249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249F4" w:rsidRDefault="007249F4" w:rsidP="007249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249F4" w:rsidRDefault="007249F4" w:rsidP="007249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249F4" w:rsidRDefault="007249F4" w:rsidP="007249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249F4" w:rsidRDefault="007249F4" w:rsidP="007249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249F4" w:rsidRDefault="007249F4" w:rsidP="007249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249F4" w:rsidRDefault="007249F4" w:rsidP="007249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249F4" w:rsidRDefault="007249F4" w:rsidP="007249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249F4" w:rsidRDefault="007249F4" w:rsidP="007249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249F4" w:rsidRDefault="007249F4" w:rsidP="007249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249F4" w:rsidRDefault="007249F4" w:rsidP="007249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249F4" w:rsidRDefault="007249F4" w:rsidP="007249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249F4" w:rsidRDefault="007249F4" w:rsidP="007249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249F4" w:rsidRDefault="007249F4" w:rsidP="007249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249F4" w:rsidRDefault="007249F4" w:rsidP="007249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249F4" w:rsidRDefault="007249F4" w:rsidP="007249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249F4" w:rsidRDefault="007249F4" w:rsidP="007249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249F4" w:rsidRDefault="007249F4" w:rsidP="007249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249F4" w:rsidRDefault="007249F4" w:rsidP="007249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249F4" w:rsidRDefault="007249F4" w:rsidP="007249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249F4" w:rsidRDefault="007249F4" w:rsidP="007249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249F4" w:rsidRDefault="007249F4" w:rsidP="007249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249F4" w:rsidRDefault="007249F4" w:rsidP="007249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249F4" w:rsidRDefault="007249F4" w:rsidP="007249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249F4" w:rsidRDefault="007249F4" w:rsidP="007249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249F4" w:rsidRDefault="007249F4" w:rsidP="007249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249F4" w:rsidRDefault="007249F4" w:rsidP="007249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249F4" w:rsidRDefault="007249F4" w:rsidP="007249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249F4" w:rsidRDefault="007249F4" w:rsidP="007249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249F4" w:rsidRDefault="007249F4" w:rsidP="007249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249F4" w:rsidRDefault="007249F4" w:rsidP="007249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249F4" w:rsidRDefault="007249F4" w:rsidP="007249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7249F4" w:rsidRDefault="007249F4" w:rsidP="007249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______________</w:t>
      </w:r>
    </w:p>
    <w:p w:rsidR="007249F4" w:rsidRDefault="007249F4" w:rsidP="007249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 № ____</w:t>
      </w:r>
    </w:p>
    <w:p w:rsidR="007249F4" w:rsidRDefault="007249F4" w:rsidP="007249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249F4" w:rsidRDefault="007249F4" w:rsidP="007249F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</w:t>
      </w:r>
    </w:p>
    <w:p w:rsidR="007249F4" w:rsidRDefault="007249F4" w:rsidP="007249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экспертной комиссии________________________________________________</w:t>
      </w:r>
    </w:p>
    <w:p w:rsidR="007249F4" w:rsidRDefault="007249F4" w:rsidP="007249F4">
      <w:pPr>
        <w:pStyle w:val="ConsPlusNormal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(наименование организации)</w:t>
      </w:r>
    </w:p>
    <w:p w:rsidR="007249F4" w:rsidRDefault="007249F4" w:rsidP="007249F4">
      <w:pPr>
        <w:pStyle w:val="ConsPlusNormal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7249F4" w:rsidRDefault="007249F4" w:rsidP="007249F4">
      <w:pPr>
        <w:pStyle w:val="ConsPlusTitle"/>
        <w:spacing w:before="20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7249F4" w:rsidRDefault="007249F4" w:rsidP="007249F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Экспертная комиссия ________________________________________________</w:t>
      </w:r>
    </w:p>
    <w:p w:rsidR="007249F4" w:rsidRDefault="007249F4" w:rsidP="007249F4">
      <w:pPr>
        <w:pStyle w:val="ConsPlusNormal"/>
        <w:ind w:firstLine="53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организации)</w:t>
      </w:r>
    </w:p>
    <w:p w:rsidR="007249F4" w:rsidRDefault="007249F4" w:rsidP="007249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(далее - </w:t>
      </w:r>
      <w:proofErr w:type="gramStart"/>
      <w:r>
        <w:rPr>
          <w:rFonts w:ascii="Times New Roman" w:hAnsi="Times New Roman" w:cs="Times New Roman"/>
          <w:sz w:val="24"/>
          <w:szCs w:val="24"/>
        </w:rPr>
        <w:t>ЭК</w:t>
      </w:r>
      <w:proofErr w:type="gramEnd"/>
      <w:r>
        <w:rPr>
          <w:rFonts w:ascii="Times New Roman" w:hAnsi="Times New Roman" w:cs="Times New Roman"/>
          <w:sz w:val="24"/>
          <w:szCs w:val="24"/>
        </w:rPr>
        <w:t>) создается в целях организации и проведения методической и практической работы по экспертизе ценности документов, образовавшихся в деятельности ____________________________________________________.</w:t>
      </w:r>
    </w:p>
    <w:p w:rsidR="007249F4" w:rsidRDefault="007249F4" w:rsidP="007249F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(наименование организации)</w:t>
      </w:r>
    </w:p>
    <w:p w:rsidR="007249F4" w:rsidRDefault="007249F4" w:rsidP="007249F4">
      <w:pPr>
        <w:pStyle w:val="ConsPlusNormal"/>
        <w:spacing w:before="20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ЭК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является совещательным органом при руководителе _____________________________________________________, </w:t>
      </w:r>
    </w:p>
    <w:p w:rsidR="007249F4" w:rsidRDefault="007249F4" w:rsidP="007249F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(наименование организации)</w:t>
      </w:r>
    </w:p>
    <w:p w:rsidR="007249F4" w:rsidRDefault="007249F4" w:rsidP="007249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создается приказом организации. Действует на основании положения, разработанного на основании Примерного положения об экспертной комиссии (утвержденного приказом Федерального архивного агентства от 11.04.2018 №43) 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утвержденного руководителем организации. </w:t>
      </w:r>
    </w:p>
    <w:p w:rsidR="007249F4" w:rsidRDefault="007249F4" w:rsidP="007249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Персональный состав </w:t>
      </w:r>
      <w:proofErr w:type="gramStart"/>
      <w:r>
        <w:rPr>
          <w:rFonts w:ascii="Times New Roman" w:hAnsi="Times New Roman" w:cs="Times New Roman"/>
          <w:sz w:val="24"/>
          <w:szCs w:val="24"/>
        </w:rPr>
        <w:t>ЭК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определяется приказом руководителя _____________________________________________________.</w:t>
      </w:r>
    </w:p>
    <w:p w:rsidR="007249F4" w:rsidRDefault="007249F4" w:rsidP="007249F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(наименование организации)</w:t>
      </w:r>
    </w:p>
    <w:p w:rsidR="007249F4" w:rsidRDefault="007249F4" w:rsidP="007249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состав ЭК включаются: председатель комиссии, секретарь комиссии, представители службы делопроизводства, структурного подразделения, осуществляющего хранение, комплектование, учет и использование архивных документов (далее - Архив), основных структурных подразделений __________________________________________.</w:t>
      </w:r>
      <w:proofErr w:type="gramEnd"/>
    </w:p>
    <w:p w:rsidR="007249F4" w:rsidRDefault="007249F4" w:rsidP="007249F4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(наименование организации)</w:t>
      </w:r>
    </w:p>
    <w:p w:rsidR="007249F4" w:rsidRDefault="007249F4" w:rsidP="007249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Председателем </w:t>
      </w:r>
      <w:proofErr w:type="gramStart"/>
      <w:r>
        <w:rPr>
          <w:rFonts w:ascii="Times New Roman" w:hAnsi="Times New Roman" w:cs="Times New Roman"/>
          <w:sz w:val="24"/>
          <w:szCs w:val="24"/>
        </w:rPr>
        <w:t>ЭК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назначается один из заместителей руководителя _____________________________________________________.</w:t>
      </w:r>
    </w:p>
    <w:p w:rsidR="007249F4" w:rsidRDefault="007249F4" w:rsidP="007249F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(наименование организации)</w:t>
      </w:r>
    </w:p>
    <w:p w:rsidR="007249F4" w:rsidRDefault="007249F4" w:rsidP="007249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своей работе ЭК руководствуется Федеральным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22.10.2004 N 125-ФЗ "Об архивном деле в Российской Федерации", законами и иными нормативными правовыми актами Российской Федерации,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организациях, утвержденными Приказом Министерства культуры Российской Федерации от 31.03.2015 № 526, законом Томской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области от 11.11.2005 </w:t>
      </w:r>
      <w:r>
        <w:rPr>
          <w:rFonts w:ascii="Times New Roman" w:hAnsi="Times New Roman" w:cs="Times New Roman"/>
          <w:sz w:val="24"/>
          <w:szCs w:val="24"/>
        </w:rPr>
        <w:br/>
        <w:t>№ 204-ОЗ «Об архивном деле в Томской области» и иными нормативными правовыми актами Томской области в области архивного дела, локальными нормативными актами ______________________________________________________.</w:t>
      </w:r>
    </w:p>
    <w:p w:rsidR="007249F4" w:rsidRDefault="007249F4" w:rsidP="007249F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(наименование организации)</w:t>
      </w:r>
    </w:p>
    <w:p w:rsidR="007249F4" w:rsidRDefault="007249F4" w:rsidP="007249F4">
      <w:pPr>
        <w:pStyle w:val="ConsPlusTitle"/>
        <w:spacing w:before="200"/>
        <w:ind w:firstLine="708"/>
        <w:outlineLvl w:val="1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49F4" w:rsidRDefault="007249F4" w:rsidP="007249F4">
      <w:pPr>
        <w:pStyle w:val="ConsPlusTitle"/>
        <w:spacing w:before="20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249F4" w:rsidRDefault="007249F4" w:rsidP="007249F4">
      <w:pPr>
        <w:pStyle w:val="ConsPlusTitle"/>
        <w:spacing w:before="20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249F4" w:rsidRDefault="007249F4" w:rsidP="007249F4">
      <w:pPr>
        <w:pStyle w:val="ConsPlusTitle"/>
        <w:spacing w:before="20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II. Функции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ЭК</w:t>
      </w:r>
      <w:proofErr w:type="gramEnd"/>
    </w:p>
    <w:p w:rsidR="007249F4" w:rsidRDefault="007249F4" w:rsidP="007249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>ЭК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осуществляет следующие функции:</w:t>
      </w:r>
    </w:p>
    <w:p w:rsidR="007249F4" w:rsidRDefault="007249F4" w:rsidP="007249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Организует ежегодный отбор дел, образующихся в деятельности _____________________________________________ для хранения и уничтожения.</w:t>
      </w:r>
    </w:p>
    <w:p w:rsidR="007249F4" w:rsidRDefault="007249F4" w:rsidP="007249F4">
      <w:pPr>
        <w:pStyle w:val="ConsPlusNormal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(</w:t>
      </w:r>
      <w:proofErr w:type="gramStart"/>
      <w:r>
        <w:rPr>
          <w:rFonts w:ascii="Times New Roman" w:hAnsi="Times New Roman" w:cs="Times New Roman"/>
          <w:sz w:val="16"/>
          <w:szCs w:val="16"/>
        </w:rPr>
        <w:t>н</w:t>
      </w:r>
      <w:proofErr w:type="gramEnd"/>
      <w:r>
        <w:rPr>
          <w:rFonts w:ascii="Times New Roman" w:hAnsi="Times New Roman" w:cs="Times New Roman"/>
          <w:sz w:val="16"/>
          <w:szCs w:val="16"/>
        </w:rPr>
        <w:t>аименование организации)</w:t>
      </w:r>
    </w:p>
    <w:p w:rsidR="007249F4" w:rsidRDefault="007249F4" w:rsidP="007249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Рассматривает и принимает решения о согласовании и передаче на утверждение руководителю:</w:t>
      </w:r>
    </w:p>
    <w:p w:rsidR="007249F4" w:rsidRDefault="007249F4" w:rsidP="007249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описей дел по личному составу;</w:t>
      </w:r>
    </w:p>
    <w:p w:rsidR="007249F4" w:rsidRDefault="007249F4" w:rsidP="007249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описей дел временных (свыше 10 лет) сроков хранения;</w:t>
      </w:r>
    </w:p>
    <w:p w:rsidR="007249F4" w:rsidRDefault="007249F4" w:rsidP="007249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номенклатуры дел организации;</w:t>
      </w:r>
    </w:p>
    <w:p w:rsidR="007249F4" w:rsidRDefault="007249F4" w:rsidP="007249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актов о выделении к уничтожению документов, не подлежащих хранению;</w:t>
      </w:r>
    </w:p>
    <w:p w:rsidR="007249F4" w:rsidRDefault="007249F4" w:rsidP="007249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актов об утрате документов;</w:t>
      </w:r>
    </w:p>
    <w:p w:rsidR="007249F4" w:rsidRDefault="007249F4" w:rsidP="007249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актов о неисправимом повреждении архивных документов;</w:t>
      </w:r>
    </w:p>
    <w:p w:rsidR="007249F4" w:rsidRDefault="007249F4" w:rsidP="007249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предложений об установлении (изменении) сроков хранения документов, не предусмотренных (предусмотренных) перечнями типовых архивных документов, а также перечнями документов, образующихся в процессе деятельности федеральных органов государственной власти, иных государственных органов Российской Федерации и подведомственных им организаций, с указанием сроков их хранения.</w:t>
      </w:r>
    </w:p>
    <w:p w:rsidR="007249F4" w:rsidRDefault="007249F4" w:rsidP="007249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положений об экспертной комиссии  организации.</w:t>
      </w:r>
    </w:p>
    <w:p w:rsidR="007249F4" w:rsidRDefault="007249F4" w:rsidP="007249F4">
      <w:pPr>
        <w:pStyle w:val="ConsPlusNormal"/>
        <w:spacing w:before="2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Совместно с Архивом 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службой делопроизводства </w:t>
      </w:r>
      <w:r>
        <w:rPr>
          <w:rFonts w:ascii="Times New Roman" w:hAnsi="Times New Roman" w:cs="Times New Roman"/>
          <w:sz w:val="16"/>
          <w:szCs w:val="16"/>
        </w:rPr>
        <w:t>(наименование организации)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7249F4" w:rsidRDefault="007249F4" w:rsidP="007249F4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кадровой службой организует для работников организации консультации по вопросам работы с документами, оказывает им методическую помощь, участвует в подготовке и проведении мероприятий по повышению их квалификации.</w:t>
      </w:r>
    </w:p>
    <w:p w:rsidR="007249F4" w:rsidRDefault="007249F4" w:rsidP="007249F4">
      <w:pPr>
        <w:pStyle w:val="ConsPlusTitle"/>
        <w:spacing w:before="20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Права </w:t>
      </w:r>
      <w:proofErr w:type="gramStart"/>
      <w:r>
        <w:rPr>
          <w:rFonts w:ascii="Times New Roman" w:hAnsi="Times New Roman" w:cs="Times New Roman"/>
          <w:sz w:val="24"/>
          <w:szCs w:val="24"/>
        </w:rPr>
        <w:t>ЭК</w:t>
      </w:r>
      <w:proofErr w:type="gramEnd"/>
    </w:p>
    <w:p w:rsidR="007249F4" w:rsidRDefault="007249F4" w:rsidP="007249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>
        <w:rPr>
          <w:rFonts w:ascii="Times New Roman" w:hAnsi="Times New Roman" w:cs="Times New Roman"/>
          <w:sz w:val="24"/>
          <w:szCs w:val="24"/>
        </w:rPr>
        <w:t>ЭК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7249F4" w:rsidRDefault="007249F4" w:rsidP="007249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Давать рекомендации структурным подразделениям и отдельным работникам _________________________________________________</w:t>
      </w:r>
    </w:p>
    <w:p w:rsidR="007249F4" w:rsidRDefault="007249F4" w:rsidP="007249F4">
      <w:pPr>
        <w:pStyle w:val="ConsPlusNormal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(наименование организации)</w:t>
      </w:r>
    </w:p>
    <w:p w:rsidR="007249F4" w:rsidRDefault="007249F4" w:rsidP="007249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вопросам разработки номенклатур дел и формирования дел в делопроизводстве, экспертизы ценности документов, розыска недостающих дел временного (свыше 10 лет) срока хранения и по личному составу, упорядочения и оформления документов для передачи в Архив ________________________.</w:t>
      </w:r>
    </w:p>
    <w:p w:rsidR="007249F4" w:rsidRDefault="007249F4" w:rsidP="007249F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(наименование организации)</w:t>
      </w:r>
    </w:p>
    <w:p w:rsidR="007249F4" w:rsidRDefault="007249F4" w:rsidP="007249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Запрашивать у руководителей структурных подразделений:</w:t>
      </w:r>
    </w:p>
    <w:p w:rsidR="007249F4" w:rsidRDefault="007249F4" w:rsidP="007249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письменные объяснения о причинах утраты, порчи или несанкционированного уничтожения документов временных (свыше 10 лет) сроков хранения, в том числе документов по личному составу;</w:t>
      </w:r>
    </w:p>
    <w:p w:rsidR="007249F4" w:rsidRDefault="007249F4" w:rsidP="007249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предложения и заключения, необходимые для определения сроков хранения документов.</w:t>
      </w:r>
    </w:p>
    <w:p w:rsidR="007249F4" w:rsidRDefault="007249F4" w:rsidP="007249F4">
      <w:pPr>
        <w:pStyle w:val="ConsPlusNormal"/>
        <w:spacing w:before="20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6.3. Заслушивать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своих заседаниях руководителей структурных подразделений о ходе подготовки документов к передаче на хранение в Архив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______________________________________,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(наименование организации)</w:t>
      </w:r>
    </w:p>
    <w:p w:rsidR="007249F4" w:rsidRDefault="007249F4" w:rsidP="007249F4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условиях хранения и обеспечения сохранности документов, о причинах утраты документов.</w:t>
      </w:r>
    </w:p>
    <w:p w:rsidR="007249F4" w:rsidRDefault="007249F4" w:rsidP="007249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Приглашать на заседания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ЭК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качестве консультантов и экспертов представителей научных, общественных и иных организаций.</w:t>
      </w:r>
    </w:p>
    <w:p w:rsidR="007249F4" w:rsidRDefault="007249F4" w:rsidP="007249F4">
      <w:pPr>
        <w:pStyle w:val="ConsPlusNormal"/>
        <w:spacing w:before="20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 Не принимать к рассмотрению и возвращать на доработку документы, подготовленные с нарушением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организациях.</w:t>
      </w:r>
    </w:p>
    <w:p w:rsidR="007249F4" w:rsidRDefault="007249F4" w:rsidP="007249F4">
      <w:pPr>
        <w:pStyle w:val="ConsPlusNormal"/>
        <w:spacing w:before="2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6.6. Информировать руководство _______________________________ по вопросам,   </w:t>
      </w:r>
      <w:r>
        <w:rPr>
          <w:rFonts w:ascii="Times New Roman" w:hAnsi="Times New Roman" w:cs="Times New Roman"/>
          <w:sz w:val="16"/>
          <w:szCs w:val="16"/>
        </w:rPr>
        <w:t>(наименование организации)</w:t>
      </w:r>
    </w:p>
    <w:p w:rsidR="007249F4" w:rsidRDefault="007249F4" w:rsidP="007249F4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относящимся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компетенции ЭК.</w:t>
      </w:r>
    </w:p>
    <w:p w:rsidR="007249F4" w:rsidRDefault="007249F4" w:rsidP="007249F4">
      <w:pPr>
        <w:pStyle w:val="ConsPlusTitle"/>
        <w:spacing w:before="20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IV. Организация работы </w:t>
      </w:r>
      <w:proofErr w:type="gramStart"/>
      <w:r>
        <w:rPr>
          <w:rFonts w:ascii="Times New Roman" w:hAnsi="Times New Roman" w:cs="Times New Roman"/>
          <w:sz w:val="24"/>
          <w:szCs w:val="24"/>
        </w:rPr>
        <w:t>ЭК</w:t>
      </w:r>
      <w:proofErr w:type="gramEnd"/>
    </w:p>
    <w:p w:rsidR="007249F4" w:rsidRDefault="007249F4" w:rsidP="007249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Вопросы, относящиеся к компетенции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ЭК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рассматриваются на ее заседаниях, которые проводятся по мере необходимости. Все заседания ЭК протоколируются, хранятся 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____________________________________________.</w:t>
      </w:r>
    </w:p>
    <w:p w:rsidR="007249F4" w:rsidRDefault="007249F4" w:rsidP="007249F4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организации)</w:t>
      </w:r>
    </w:p>
    <w:p w:rsidR="007249F4" w:rsidRDefault="007249F4" w:rsidP="007249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Заседание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ЭК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принятые решения считаются правомочными, если на заседании присутствует более половины ее состава.</w:t>
      </w:r>
    </w:p>
    <w:p w:rsidR="007249F4" w:rsidRDefault="007249F4" w:rsidP="007249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Решения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ЭК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принимаются по каждому вопросу (документу) отдельно большинством голосов присутствующих на заседании членов комиссии. При разделении голосов поровну решение принимает председатель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ЭК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249F4" w:rsidRDefault="007249F4" w:rsidP="007249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 решающего голоса имеют только члены </w:t>
      </w:r>
      <w:proofErr w:type="gramStart"/>
      <w:r>
        <w:rPr>
          <w:rFonts w:ascii="Times New Roman" w:hAnsi="Times New Roman" w:cs="Times New Roman"/>
          <w:sz w:val="24"/>
          <w:szCs w:val="24"/>
        </w:rPr>
        <w:t>ЭК</w:t>
      </w:r>
      <w:proofErr w:type="gramEnd"/>
      <w:r>
        <w:rPr>
          <w:rFonts w:ascii="Times New Roman" w:hAnsi="Times New Roman" w:cs="Times New Roman"/>
          <w:sz w:val="24"/>
          <w:szCs w:val="24"/>
        </w:rPr>
        <w:t>. Приглашенные консультанты и эксперты имеют право совещательного голоса.</w:t>
      </w:r>
    </w:p>
    <w:p w:rsidR="007249F4" w:rsidRDefault="007249F4" w:rsidP="007249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Ведение делопроизводства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ЭК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возлагается на секретаря ЭК.</w:t>
      </w:r>
    </w:p>
    <w:p w:rsidR="007249F4" w:rsidRDefault="007249F4" w:rsidP="007249F4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</w:p>
    <w:p w:rsidR="007249F4" w:rsidRDefault="007249F4" w:rsidP="007249F4">
      <w:pPr>
        <w:spacing w:before="200"/>
        <w:rPr>
          <w:rFonts w:ascii="Times New Roman" w:hAnsi="Times New Roman" w:cs="Times New Roman"/>
          <w:sz w:val="24"/>
          <w:szCs w:val="24"/>
        </w:rPr>
      </w:pPr>
    </w:p>
    <w:p w:rsidR="00F83DDC" w:rsidRDefault="007249F4">
      <w:bookmarkStart w:id="0" w:name="_GoBack"/>
      <w:bookmarkEnd w:id="0"/>
    </w:p>
    <w:sectPr w:rsidR="00F83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9F4"/>
    <w:rsid w:val="007249F4"/>
    <w:rsid w:val="00B4477B"/>
    <w:rsid w:val="00E5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9F4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249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7249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basedOn w:val="a0"/>
    <w:uiPriority w:val="99"/>
    <w:semiHidden/>
    <w:unhideWhenUsed/>
    <w:rsid w:val="007249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9F4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249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7249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basedOn w:val="a0"/>
    <w:uiPriority w:val="99"/>
    <w:semiHidden/>
    <w:unhideWhenUsed/>
    <w:rsid w:val="007249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4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AD9E400779151F7BC103CC88F91D0D025B781D282F3FB7E9629C036FAs0y3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1072</Words>
  <Characters>6114</Characters>
  <Application>Microsoft Office Word</Application>
  <DocSecurity>0</DocSecurity>
  <Lines>50</Lines>
  <Paragraphs>14</Paragraphs>
  <ScaleCrop>false</ScaleCrop>
  <Company/>
  <LinksUpToDate>false</LinksUpToDate>
  <CharactersWithSpaces>7172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2019-01-24T04:53:00Z</dcterms:created>
  <dcterms:modified xsi:type="dcterms:W3CDTF">2019-01-24T04:54:00Z</dcterms:modified>
</cp:coreProperties>
</file>